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12" w:rsidRPr="00AE2112" w:rsidRDefault="00AE2112" w:rsidP="00AE2112">
      <w:pPr>
        <w:spacing w:line="360" w:lineRule="auto"/>
        <w:ind w:firstLineChars="200" w:firstLine="723"/>
        <w:jc w:val="center"/>
        <w:rPr>
          <w:rFonts w:ascii="黑体" w:eastAsia="黑体" w:hint="eastAsia"/>
          <w:b/>
          <w:sz w:val="36"/>
          <w:szCs w:val="36"/>
        </w:rPr>
      </w:pPr>
      <w:r w:rsidRPr="00AE2112">
        <w:rPr>
          <w:rFonts w:ascii="黑体" w:eastAsia="黑体" w:hint="eastAsia"/>
          <w:b/>
          <w:sz w:val="36"/>
          <w:szCs w:val="36"/>
        </w:rPr>
        <w:t>把控在线教学质量 提升合作教学效果</w:t>
      </w:r>
    </w:p>
    <w:p w:rsidR="00962479" w:rsidRDefault="00AE2112" w:rsidP="00962479">
      <w:pPr>
        <w:spacing w:line="360" w:lineRule="auto"/>
        <w:ind w:firstLineChars="200" w:firstLine="482"/>
        <w:jc w:val="center"/>
        <w:rPr>
          <w:b/>
          <w:sz w:val="24"/>
        </w:rPr>
      </w:pPr>
      <w:r>
        <w:rPr>
          <w:rFonts w:hint="eastAsia"/>
          <w:b/>
          <w:sz w:val="24"/>
        </w:rPr>
        <w:t>——</w:t>
      </w:r>
      <w:r w:rsidR="00962479" w:rsidRPr="00962479">
        <w:rPr>
          <w:rFonts w:hint="eastAsia"/>
          <w:b/>
          <w:sz w:val="24"/>
        </w:rPr>
        <w:t>管理系召开瑞方在线课程质量调研座谈会</w:t>
      </w:r>
    </w:p>
    <w:p w:rsidR="00962479" w:rsidRPr="00962479" w:rsidRDefault="00962479" w:rsidP="001110ED">
      <w:pPr>
        <w:spacing w:line="360" w:lineRule="auto"/>
        <w:ind w:firstLineChars="200" w:firstLine="482"/>
        <w:jc w:val="center"/>
        <w:rPr>
          <w:b/>
          <w:sz w:val="24"/>
        </w:rPr>
      </w:pPr>
    </w:p>
    <w:p w:rsidR="00962479" w:rsidRDefault="001110ED" w:rsidP="00253773">
      <w:pPr>
        <w:spacing w:line="360" w:lineRule="auto"/>
        <w:ind w:firstLineChars="200"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106680</wp:posOffset>
            </wp:positionV>
            <wp:extent cx="2406015" cy="1796415"/>
            <wp:effectExtent l="19050" t="0" r="0" b="0"/>
            <wp:wrapSquare wrapText="bothSides"/>
            <wp:docPr id="2" name="图片 1" descr="C:\Documents and Settings\Administrator\桌面\1c4dca4f76ac58027b758ec690ae4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1c4dca4f76ac58027b758ec690ae4f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2479">
        <w:rPr>
          <w:rFonts w:hint="eastAsia"/>
        </w:rPr>
        <w:t>2021</w:t>
      </w:r>
      <w:r w:rsidR="00962479">
        <w:rPr>
          <w:rFonts w:hint="eastAsia"/>
        </w:rPr>
        <w:t>年</w:t>
      </w:r>
      <w:r w:rsidR="00962479">
        <w:rPr>
          <w:rFonts w:hint="eastAsia"/>
        </w:rPr>
        <w:t>6</w:t>
      </w:r>
      <w:r w:rsidR="00962479">
        <w:rPr>
          <w:rFonts w:hint="eastAsia"/>
        </w:rPr>
        <w:t>月</w:t>
      </w:r>
      <w:r w:rsidR="00962479">
        <w:rPr>
          <w:rFonts w:hint="eastAsia"/>
        </w:rPr>
        <w:t>1</w:t>
      </w:r>
      <w:r w:rsidR="00962479">
        <w:rPr>
          <w:rFonts w:hint="eastAsia"/>
        </w:rPr>
        <w:t>日下午</w:t>
      </w:r>
      <w:r w:rsidR="00962479">
        <w:rPr>
          <w:rFonts w:hint="eastAsia"/>
        </w:rPr>
        <w:t>1</w:t>
      </w:r>
      <w:r w:rsidR="00962479">
        <w:rPr>
          <w:rFonts w:hint="eastAsia"/>
        </w:rPr>
        <w:t>点，管理系在图文</w:t>
      </w:r>
      <w:r w:rsidR="00962479">
        <w:rPr>
          <w:rFonts w:hint="eastAsia"/>
        </w:rPr>
        <w:t>502</w:t>
      </w:r>
      <w:r w:rsidR="00962479">
        <w:rPr>
          <w:rFonts w:hint="eastAsia"/>
        </w:rPr>
        <w:t>室召开了一场瑞方在线课程质量调研座谈会。会议由管理系副主任黄欣懿老师主持，</w:t>
      </w:r>
      <w:r w:rsidR="00664BBE">
        <w:rPr>
          <w:rFonts w:hint="eastAsia"/>
        </w:rPr>
        <w:t>随机</w:t>
      </w:r>
      <w:r w:rsidR="00962479">
        <w:rPr>
          <w:rFonts w:hint="eastAsia"/>
        </w:rPr>
        <w:t>邀请了中瑞</w:t>
      </w:r>
      <w:r w:rsidR="00962479">
        <w:rPr>
          <w:rFonts w:hint="eastAsia"/>
        </w:rPr>
        <w:t>19</w:t>
      </w:r>
      <w:r w:rsidR="00962479">
        <w:rPr>
          <w:rFonts w:hint="eastAsia"/>
        </w:rPr>
        <w:t>级的</w:t>
      </w:r>
      <w:r w:rsidR="00962479">
        <w:rPr>
          <w:rFonts w:hint="eastAsia"/>
        </w:rPr>
        <w:t>20</w:t>
      </w:r>
      <w:r w:rsidR="00962479">
        <w:rPr>
          <w:rFonts w:hint="eastAsia"/>
        </w:rPr>
        <w:t>位同学以及负责瑞方课程助教工作的几位教师共同参加。</w:t>
      </w:r>
    </w:p>
    <w:p w:rsidR="00664BBE" w:rsidRDefault="00962479" w:rsidP="00253773">
      <w:pPr>
        <w:spacing w:line="360" w:lineRule="auto"/>
        <w:ind w:firstLineChars="200" w:firstLine="420"/>
      </w:pPr>
      <w:r>
        <w:rPr>
          <w:rFonts w:hint="eastAsia"/>
        </w:rPr>
        <w:t>黄欣懿老师首先组织参会的学生们通过扫描二维码的方式，</w:t>
      </w:r>
      <w:r w:rsidR="00664BBE">
        <w:rPr>
          <w:rFonts w:hint="eastAsia"/>
        </w:rPr>
        <w:t>现场</w:t>
      </w:r>
      <w:r>
        <w:rPr>
          <w:rFonts w:hint="eastAsia"/>
        </w:rPr>
        <w:t>完成了以“</w:t>
      </w:r>
      <w:r w:rsidR="00664BBE">
        <w:rPr>
          <w:rFonts w:hint="eastAsia"/>
        </w:rPr>
        <w:t>瑞方在线课程质量调研</w:t>
      </w:r>
      <w:r>
        <w:rPr>
          <w:rFonts w:hint="eastAsia"/>
        </w:rPr>
        <w:t>”</w:t>
      </w:r>
      <w:r w:rsidR="00664BBE">
        <w:rPr>
          <w:rFonts w:hint="eastAsia"/>
        </w:rPr>
        <w:t>为主题的问卷，问卷内容围绕授课方式、各门课程的满意度等内容展开，共回收</w:t>
      </w:r>
      <w:r w:rsidR="00664BBE">
        <w:rPr>
          <w:rFonts w:hint="eastAsia"/>
        </w:rPr>
        <w:t>16</w:t>
      </w:r>
      <w:r w:rsidR="00664BBE">
        <w:rPr>
          <w:rFonts w:hint="eastAsia"/>
        </w:rPr>
        <w:t>份有效问卷。接着，黄老师就问卷结果与同学们和助教们进行讨论。针对授课方式的问题，很多同学表示，更倾向于短期内集中上课而不是分散授课的方式。在授课内容方面，很多同学都存在外语能力达不到课程要求的自我评价。在问卷最后，很多同学提出了一些可行性建议，如教学形式多样化、增加互动讨论等。</w:t>
      </w:r>
    </w:p>
    <w:p w:rsidR="00664BBE" w:rsidRDefault="00664BBE" w:rsidP="00253773">
      <w:pPr>
        <w:spacing w:line="360" w:lineRule="auto"/>
        <w:ind w:firstLineChars="200" w:firstLine="420"/>
      </w:pPr>
      <w:r>
        <w:rPr>
          <w:rFonts w:hint="eastAsia"/>
        </w:rPr>
        <w:t>此次座谈会的开展结合问卷和访谈，能够更好地了解学生对在线课程的真实想法，对于未来进行教学安排的调整</w:t>
      </w:r>
      <w:r w:rsidR="00AE2112">
        <w:rPr>
          <w:rFonts w:hint="eastAsia"/>
        </w:rPr>
        <w:t>，教学质量的把控，教学效果</w:t>
      </w:r>
      <w:r w:rsidR="00982B81">
        <w:rPr>
          <w:rFonts w:hint="eastAsia"/>
        </w:rPr>
        <w:t>的提升</w:t>
      </w:r>
      <w:r>
        <w:rPr>
          <w:rFonts w:hint="eastAsia"/>
        </w:rPr>
        <w:t>有很大的</w:t>
      </w:r>
      <w:r w:rsidR="00143F2E">
        <w:rPr>
          <w:rFonts w:hint="eastAsia"/>
        </w:rPr>
        <w:t>帮助。</w:t>
      </w:r>
    </w:p>
    <w:p w:rsidR="00143F2E" w:rsidRDefault="00143F2E" w:rsidP="00143F2E">
      <w:pPr>
        <w:spacing w:line="360" w:lineRule="auto"/>
        <w:ind w:firstLineChars="200" w:firstLine="420"/>
        <w:jc w:val="right"/>
      </w:pPr>
    </w:p>
    <w:p w:rsidR="00143F2E" w:rsidRDefault="00143F2E" w:rsidP="00143F2E">
      <w:pPr>
        <w:spacing w:line="360" w:lineRule="auto"/>
        <w:ind w:firstLineChars="200" w:firstLine="420"/>
        <w:jc w:val="right"/>
      </w:pPr>
      <w:r>
        <w:rPr>
          <w:rFonts w:hint="eastAsia"/>
        </w:rPr>
        <w:t>管理系</w:t>
      </w:r>
      <w:r>
        <w:rPr>
          <w:rFonts w:hint="eastAsia"/>
        </w:rPr>
        <w:t xml:space="preserve">   </w:t>
      </w:r>
      <w:r>
        <w:rPr>
          <w:rFonts w:hint="eastAsia"/>
        </w:rPr>
        <w:t>管沉吟（文）陈轶妮（摄）</w:t>
      </w:r>
    </w:p>
    <w:p w:rsidR="00E65223" w:rsidRPr="00253773" w:rsidRDefault="00E65223">
      <w:bookmarkStart w:id="0" w:name="_GoBack"/>
      <w:bookmarkEnd w:id="0"/>
    </w:p>
    <w:sectPr w:rsidR="00E65223" w:rsidRPr="00253773" w:rsidSect="00877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3C5" w:rsidRDefault="002013C5" w:rsidP="00962479">
      <w:r>
        <w:separator/>
      </w:r>
    </w:p>
  </w:endnote>
  <w:endnote w:type="continuationSeparator" w:id="1">
    <w:p w:rsidR="002013C5" w:rsidRDefault="002013C5" w:rsidP="00962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3C5" w:rsidRDefault="002013C5" w:rsidP="00962479">
      <w:r>
        <w:separator/>
      </w:r>
    </w:p>
  </w:footnote>
  <w:footnote w:type="continuationSeparator" w:id="1">
    <w:p w:rsidR="002013C5" w:rsidRDefault="002013C5" w:rsidP="009624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773"/>
    <w:rsid w:val="000024C6"/>
    <w:rsid w:val="00004FD7"/>
    <w:rsid w:val="00027F77"/>
    <w:rsid w:val="00061E56"/>
    <w:rsid w:val="00096C27"/>
    <w:rsid w:val="000C3AC0"/>
    <w:rsid w:val="000D1A1D"/>
    <w:rsid w:val="000D22B6"/>
    <w:rsid w:val="000F6F55"/>
    <w:rsid w:val="001110ED"/>
    <w:rsid w:val="001113B0"/>
    <w:rsid w:val="00122602"/>
    <w:rsid w:val="001248BF"/>
    <w:rsid w:val="0013320A"/>
    <w:rsid w:val="00143F2E"/>
    <w:rsid w:val="001557E5"/>
    <w:rsid w:val="00156CB0"/>
    <w:rsid w:val="001823F2"/>
    <w:rsid w:val="001A4544"/>
    <w:rsid w:val="001D5239"/>
    <w:rsid w:val="001D7724"/>
    <w:rsid w:val="001F5889"/>
    <w:rsid w:val="002013C5"/>
    <w:rsid w:val="00203474"/>
    <w:rsid w:val="0021334F"/>
    <w:rsid w:val="00235DAC"/>
    <w:rsid w:val="00253773"/>
    <w:rsid w:val="00254383"/>
    <w:rsid w:val="002855AE"/>
    <w:rsid w:val="00287649"/>
    <w:rsid w:val="00296A03"/>
    <w:rsid w:val="002D28DD"/>
    <w:rsid w:val="002E6CCB"/>
    <w:rsid w:val="002F2835"/>
    <w:rsid w:val="002F518B"/>
    <w:rsid w:val="00330FC4"/>
    <w:rsid w:val="00333B2F"/>
    <w:rsid w:val="00351A1A"/>
    <w:rsid w:val="003627CA"/>
    <w:rsid w:val="00371E6B"/>
    <w:rsid w:val="0038496C"/>
    <w:rsid w:val="00396651"/>
    <w:rsid w:val="003A5865"/>
    <w:rsid w:val="003C5A9F"/>
    <w:rsid w:val="003F2EBF"/>
    <w:rsid w:val="00455455"/>
    <w:rsid w:val="00456539"/>
    <w:rsid w:val="00481491"/>
    <w:rsid w:val="004A3F3B"/>
    <w:rsid w:val="004F7298"/>
    <w:rsid w:val="00504064"/>
    <w:rsid w:val="00510BCC"/>
    <w:rsid w:val="005458AB"/>
    <w:rsid w:val="00547AF0"/>
    <w:rsid w:val="00574AD0"/>
    <w:rsid w:val="00580F72"/>
    <w:rsid w:val="0059623B"/>
    <w:rsid w:val="0059670B"/>
    <w:rsid w:val="005B098A"/>
    <w:rsid w:val="005F7A08"/>
    <w:rsid w:val="00626F80"/>
    <w:rsid w:val="0064015F"/>
    <w:rsid w:val="00642723"/>
    <w:rsid w:val="00642F13"/>
    <w:rsid w:val="006601A9"/>
    <w:rsid w:val="00664BBE"/>
    <w:rsid w:val="006763AB"/>
    <w:rsid w:val="006905A5"/>
    <w:rsid w:val="00690A0D"/>
    <w:rsid w:val="00691D7A"/>
    <w:rsid w:val="006B5DF5"/>
    <w:rsid w:val="006C069B"/>
    <w:rsid w:val="006C10C0"/>
    <w:rsid w:val="006D2F1E"/>
    <w:rsid w:val="006D58B7"/>
    <w:rsid w:val="00701557"/>
    <w:rsid w:val="00722F46"/>
    <w:rsid w:val="00732C7E"/>
    <w:rsid w:val="0074104C"/>
    <w:rsid w:val="00776AB0"/>
    <w:rsid w:val="007A459B"/>
    <w:rsid w:val="007C7EFD"/>
    <w:rsid w:val="007F058D"/>
    <w:rsid w:val="007F3144"/>
    <w:rsid w:val="00835604"/>
    <w:rsid w:val="0086252D"/>
    <w:rsid w:val="00877B76"/>
    <w:rsid w:val="00885B8F"/>
    <w:rsid w:val="0089199D"/>
    <w:rsid w:val="008A3990"/>
    <w:rsid w:val="008B1969"/>
    <w:rsid w:val="008D6D84"/>
    <w:rsid w:val="008E6FDB"/>
    <w:rsid w:val="0090297B"/>
    <w:rsid w:val="0093369B"/>
    <w:rsid w:val="00951351"/>
    <w:rsid w:val="00955945"/>
    <w:rsid w:val="00957FD1"/>
    <w:rsid w:val="00962479"/>
    <w:rsid w:val="009725DE"/>
    <w:rsid w:val="009769DE"/>
    <w:rsid w:val="009776AA"/>
    <w:rsid w:val="00980FEF"/>
    <w:rsid w:val="00982B81"/>
    <w:rsid w:val="0099680A"/>
    <w:rsid w:val="00996D99"/>
    <w:rsid w:val="009A46D6"/>
    <w:rsid w:val="009A79BC"/>
    <w:rsid w:val="009C1F18"/>
    <w:rsid w:val="009C536F"/>
    <w:rsid w:val="009C780F"/>
    <w:rsid w:val="009E1530"/>
    <w:rsid w:val="00A06FF8"/>
    <w:rsid w:val="00A27708"/>
    <w:rsid w:val="00A50B75"/>
    <w:rsid w:val="00A50D01"/>
    <w:rsid w:val="00A56522"/>
    <w:rsid w:val="00A57C99"/>
    <w:rsid w:val="00A60C91"/>
    <w:rsid w:val="00A63C31"/>
    <w:rsid w:val="00A772BF"/>
    <w:rsid w:val="00A94C68"/>
    <w:rsid w:val="00AD1D9D"/>
    <w:rsid w:val="00AD4065"/>
    <w:rsid w:val="00AD6BD3"/>
    <w:rsid w:val="00AE2112"/>
    <w:rsid w:val="00B05404"/>
    <w:rsid w:val="00B34281"/>
    <w:rsid w:val="00B7463F"/>
    <w:rsid w:val="00BA1212"/>
    <w:rsid w:val="00BA6C38"/>
    <w:rsid w:val="00BC3B2B"/>
    <w:rsid w:val="00BD6B0B"/>
    <w:rsid w:val="00BE55A1"/>
    <w:rsid w:val="00BF0D97"/>
    <w:rsid w:val="00C03185"/>
    <w:rsid w:val="00C06C35"/>
    <w:rsid w:val="00C4261E"/>
    <w:rsid w:val="00C522D7"/>
    <w:rsid w:val="00C670C3"/>
    <w:rsid w:val="00C72C78"/>
    <w:rsid w:val="00CA5043"/>
    <w:rsid w:val="00CB07B1"/>
    <w:rsid w:val="00CB0D8D"/>
    <w:rsid w:val="00CB1CD1"/>
    <w:rsid w:val="00CB6F06"/>
    <w:rsid w:val="00CD3A9B"/>
    <w:rsid w:val="00CE2883"/>
    <w:rsid w:val="00CE5659"/>
    <w:rsid w:val="00D0054F"/>
    <w:rsid w:val="00D134BE"/>
    <w:rsid w:val="00D1614B"/>
    <w:rsid w:val="00D4530A"/>
    <w:rsid w:val="00D85E02"/>
    <w:rsid w:val="00D86D89"/>
    <w:rsid w:val="00D957EB"/>
    <w:rsid w:val="00DA4C88"/>
    <w:rsid w:val="00DA7D7E"/>
    <w:rsid w:val="00DB41EF"/>
    <w:rsid w:val="00DC2181"/>
    <w:rsid w:val="00DD7FD4"/>
    <w:rsid w:val="00DE768B"/>
    <w:rsid w:val="00DF38CC"/>
    <w:rsid w:val="00E01C7D"/>
    <w:rsid w:val="00E24E10"/>
    <w:rsid w:val="00E35105"/>
    <w:rsid w:val="00E415CA"/>
    <w:rsid w:val="00E44257"/>
    <w:rsid w:val="00E65223"/>
    <w:rsid w:val="00E65DEA"/>
    <w:rsid w:val="00E91AA6"/>
    <w:rsid w:val="00EA17E9"/>
    <w:rsid w:val="00EA314A"/>
    <w:rsid w:val="00EB471A"/>
    <w:rsid w:val="00EB53A9"/>
    <w:rsid w:val="00EB55B0"/>
    <w:rsid w:val="00EE207E"/>
    <w:rsid w:val="00EF6441"/>
    <w:rsid w:val="00EF7D11"/>
    <w:rsid w:val="00EF7D71"/>
    <w:rsid w:val="00F3678A"/>
    <w:rsid w:val="00F43B14"/>
    <w:rsid w:val="00F4706C"/>
    <w:rsid w:val="00FA2E60"/>
    <w:rsid w:val="00FA6156"/>
    <w:rsid w:val="00FB226F"/>
    <w:rsid w:val="00FC350C"/>
    <w:rsid w:val="00FC5340"/>
    <w:rsid w:val="00FC7F27"/>
    <w:rsid w:val="00FE322F"/>
    <w:rsid w:val="00FF221C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2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24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2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2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3F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3F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C91C-1F0F-4220-A239-5EE56773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388</Characters>
  <Application>Microsoft Office Word</Application>
  <DocSecurity>0</DocSecurity>
  <Lines>3</Lines>
  <Paragraphs>1</Paragraphs>
  <ScaleCrop>false</ScaleCrop>
  <Company>LENOVO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CGR</cp:lastModifiedBy>
  <cp:revision>4</cp:revision>
  <dcterms:created xsi:type="dcterms:W3CDTF">2021-06-01T07:14:00Z</dcterms:created>
  <dcterms:modified xsi:type="dcterms:W3CDTF">2021-06-02T00:09:00Z</dcterms:modified>
</cp:coreProperties>
</file>